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72" w:rsidRPr="00722372" w:rsidRDefault="00722372" w:rsidP="0072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72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722372" w:rsidRPr="00722372" w:rsidRDefault="00722372" w:rsidP="0072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22372">
        <w:rPr>
          <w:rFonts w:ascii="Times New Roman" w:hAnsi="Times New Roman" w:cs="Times New Roman"/>
          <w:b/>
          <w:sz w:val="24"/>
          <w:szCs w:val="24"/>
        </w:rPr>
        <w:t>аседания методического объединения учителей начальных классов</w:t>
      </w:r>
    </w:p>
    <w:p w:rsidR="00722372" w:rsidRPr="00722372" w:rsidRDefault="00722372" w:rsidP="0072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72">
        <w:rPr>
          <w:rFonts w:ascii="Times New Roman" w:hAnsi="Times New Roman" w:cs="Times New Roman"/>
          <w:b/>
          <w:sz w:val="24"/>
          <w:szCs w:val="24"/>
        </w:rPr>
        <w:t>Зональной средней школы</w:t>
      </w:r>
    </w:p>
    <w:p w:rsidR="00722372" w:rsidRPr="00722372" w:rsidRDefault="00722372" w:rsidP="0072237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2372">
        <w:rPr>
          <w:rFonts w:ascii="Times New Roman" w:hAnsi="Times New Roman" w:cs="Times New Roman"/>
          <w:b/>
          <w:sz w:val="24"/>
          <w:szCs w:val="24"/>
        </w:rPr>
        <w:t>От 4 сентября    2015 года</w:t>
      </w:r>
    </w:p>
    <w:p w:rsidR="00722372" w:rsidRDefault="00722372" w:rsidP="007223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372">
        <w:rPr>
          <w:rFonts w:ascii="Times New Roman" w:hAnsi="Times New Roman" w:cs="Times New Roman"/>
          <w:sz w:val="24"/>
          <w:szCs w:val="24"/>
        </w:rPr>
        <w:t>Присутствовало: 10 человек</w:t>
      </w:r>
    </w:p>
    <w:p w:rsidR="00722372" w:rsidRPr="00722372" w:rsidRDefault="00722372" w:rsidP="007223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372">
        <w:rPr>
          <w:rFonts w:ascii="Times New Roman" w:hAnsi="Times New Roman" w:cs="Times New Roman"/>
          <w:sz w:val="24"/>
          <w:szCs w:val="24"/>
        </w:rPr>
        <w:t>Отсутствовало: 0 человек</w:t>
      </w:r>
    </w:p>
    <w:p w:rsidR="00722372" w:rsidRDefault="00722372" w:rsidP="00722372">
      <w:pPr>
        <w:pStyle w:val="a3"/>
        <w:shd w:val="clear" w:color="auto" w:fill="FFFFFF"/>
        <w:jc w:val="both"/>
        <w:rPr>
          <w:rFonts w:ascii="Times New Roman" w:hAnsi="Times New Roman"/>
          <w:b/>
          <w:i/>
          <w:color w:val="161908"/>
          <w:sz w:val="24"/>
          <w:szCs w:val="24"/>
        </w:rPr>
      </w:pPr>
      <w:r w:rsidRPr="00722372">
        <w:rPr>
          <w:rFonts w:ascii="Times New Roman" w:hAnsi="Times New Roman"/>
          <w:b/>
          <w:i/>
          <w:color w:val="161908"/>
          <w:sz w:val="24"/>
          <w:szCs w:val="24"/>
          <w:u w:val="single"/>
        </w:rPr>
        <w:t>Тема:</w:t>
      </w:r>
      <w:r w:rsidRPr="00722372">
        <w:rPr>
          <w:rFonts w:ascii="Times New Roman" w:hAnsi="Times New Roman"/>
          <w:color w:val="161908"/>
          <w:sz w:val="24"/>
          <w:szCs w:val="24"/>
        </w:rPr>
        <w:t> </w:t>
      </w:r>
      <w:r w:rsidRPr="00722372">
        <w:rPr>
          <w:rFonts w:ascii="Times New Roman" w:hAnsi="Times New Roman"/>
          <w:b/>
          <w:i/>
          <w:color w:val="161908"/>
          <w:sz w:val="24"/>
          <w:szCs w:val="24"/>
        </w:rPr>
        <w:t>«Формирование универсальных учебных действий (УУД) в начальной школе при помощи современных образовательных технологий».</w:t>
      </w:r>
    </w:p>
    <w:p w:rsidR="00722372" w:rsidRPr="00722372" w:rsidRDefault="00722372" w:rsidP="00722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72">
        <w:rPr>
          <w:rFonts w:ascii="Times New Roman" w:hAnsi="Times New Roman" w:cs="Times New Roman"/>
          <w:b/>
          <w:sz w:val="24"/>
          <w:szCs w:val="24"/>
        </w:rPr>
        <w:t>Повестка  дня</w:t>
      </w:r>
    </w:p>
    <w:p w:rsidR="00722372" w:rsidRPr="00722372" w:rsidRDefault="00722372" w:rsidP="00722372">
      <w:pPr>
        <w:pStyle w:val="a3"/>
        <w:shd w:val="clear" w:color="auto" w:fill="FFFFFF"/>
        <w:jc w:val="both"/>
        <w:rPr>
          <w:rFonts w:ascii="Times New Roman" w:hAnsi="Times New Roman"/>
          <w:color w:val="161908"/>
          <w:sz w:val="24"/>
          <w:szCs w:val="24"/>
        </w:rPr>
      </w:pPr>
      <w:r w:rsidRPr="00722372">
        <w:rPr>
          <w:rFonts w:ascii="Times New Roman" w:hAnsi="Times New Roman"/>
          <w:color w:val="161908"/>
          <w:sz w:val="24"/>
          <w:szCs w:val="24"/>
        </w:rPr>
        <w:t>1. </w:t>
      </w:r>
      <w:r w:rsidRPr="00722372">
        <w:rPr>
          <w:rFonts w:ascii="Times New Roman" w:hAnsi="Times New Roman"/>
          <w:color w:val="24292D"/>
          <w:sz w:val="24"/>
          <w:szCs w:val="24"/>
        </w:rPr>
        <w:t>Понятие универсальных учебных действий учащихся</w:t>
      </w:r>
      <w:r w:rsidRPr="00722372">
        <w:rPr>
          <w:rFonts w:ascii="Times New Roman" w:hAnsi="Times New Roman"/>
          <w:b/>
          <w:color w:val="24292D"/>
          <w:sz w:val="24"/>
          <w:szCs w:val="24"/>
        </w:rPr>
        <w:t>.</w:t>
      </w:r>
      <w:r w:rsidRPr="00722372">
        <w:rPr>
          <w:rFonts w:ascii="Times New Roman" w:hAnsi="Times New Roman"/>
          <w:color w:val="161908"/>
          <w:sz w:val="24"/>
          <w:szCs w:val="24"/>
        </w:rPr>
        <w:t> Способы формирования УУД на уроках в начальной школе при помощи современных образовательных технологий.</w:t>
      </w:r>
    </w:p>
    <w:p w:rsidR="00722372" w:rsidRPr="00722372" w:rsidRDefault="00722372" w:rsidP="00722372">
      <w:pPr>
        <w:pStyle w:val="a3"/>
        <w:shd w:val="clear" w:color="auto" w:fill="FFFFFF"/>
        <w:jc w:val="both"/>
        <w:rPr>
          <w:rFonts w:ascii="Times New Roman" w:hAnsi="Times New Roman"/>
          <w:color w:val="161908"/>
          <w:sz w:val="24"/>
          <w:szCs w:val="24"/>
        </w:rPr>
      </w:pPr>
      <w:r>
        <w:rPr>
          <w:rFonts w:ascii="Times New Roman" w:hAnsi="Times New Roman"/>
          <w:color w:val="161908"/>
          <w:sz w:val="24"/>
          <w:szCs w:val="24"/>
        </w:rPr>
        <w:t>2</w:t>
      </w:r>
      <w:r w:rsidRPr="00722372">
        <w:rPr>
          <w:rFonts w:ascii="Times New Roman" w:hAnsi="Times New Roman"/>
          <w:color w:val="161908"/>
          <w:sz w:val="24"/>
          <w:szCs w:val="24"/>
        </w:rPr>
        <w:t>. УМК «Перспективная начальная школа», «Школа России» как инструмент реализации ФГОС в начальной школе.</w:t>
      </w:r>
    </w:p>
    <w:p w:rsidR="00722372" w:rsidRPr="00722372" w:rsidRDefault="00722372" w:rsidP="00722372">
      <w:pPr>
        <w:pStyle w:val="a3"/>
        <w:shd w:val="clear" w:color="auto" w:fill="FFFFFF"/>
        <w:jc w:val="both"/>
        <w:rPr>
          <w:rFonts w:ascii="Times New Roman" w:hAnsi="Times New Roman"/>
          <w:color w:val="161908"/>
          <w:sz w:val="24"/>
          <w:szCs w:val="24"/>
        </w:rPr>
      </w:pPr>
      <w:r>
        <w:rPr>
          <w:rFonts w:ascii="Times New Roman" w:hAnsi="Times New Roman"/>
          <w:color w:val="161908"/>
          <w:sz w:val="24"/>
          <w:szCs w:val="24"/>
        </w:rPr>
        <w:t>3</w:t>
      </w:r>
      <w:r w:rsidRPr="00722372">
        <w:rPr>
          <w:rFonts w:ascii="Times New Roman" w:hAnsi="Times New Roman"/>
          <w:color w:val="161908"/>
          <w:sz w:val="24"/>
          <w:szCs w:val="24"/>
        </w:rPr>
        <w:t>. Соблюдение единого орфографического режима при оформлении школьной и ученической документации.</w:t>
      </w:r>
    </w:p>
    <w:p w:rsidR="00722372" w:rsidRPr="00722372" w:rsidRDefault="00722372" w:rsidP="00722372">
      <w:pPr>
        <w:pStyle w:val="a3"/>
        <w:shd w:val="clear" w:color="auto" w:fill="FFFFFF"/>
        <w:jc w:val="both"/>
        <w:rPr>
          <w:rFonts w:ascii="Times New Roman" w:hAnsi="Times New Roman"/>
          <w:color w:val="161908"/>
          <w:sz w:val="24"/>
          <w:szCs w:val="24"/>
        </w:rPr>
      </w:pPr>
      <w:r>
        <w:rPr>
          <w:rFonts w:ascii="Times New Roman" w:hAnsi="Times New Roman"/>
          <w:color w:val="161908"/>
          <w:sz w:val="24"/>
          <w:szCs w:val="24"/>
        </w:rPr>
        <w:t>4</w:t>
      </w:r>
      <w:r w:rsidRPr="00722372">
        <w:rPr>
          <w:rFonts w:ascii="Times New Roman" w:hAnsi="Times New Roman"/>
          <w:color w:val="161908"/>
          <w:sz w:val="24"/>
          <w:szCs w:val="24"/>
        </w:rPr>
        <w:t>. Итоги проведения входных контрольных работ по русскому языку и математике.</w:t>
      </w:r>
    </w:p>
    <w:p w:rsidR="00722372" w:rsidRPr="00722372" w:rsidRDefault="00722372" w:rsidP="00722372">
      <w:pPr>
        <w:pStyle w:val="a3"/>
        <w:shd w:val="clear" w:color="auto" w:fill="FFFFFF"/>
        <w:jc w:val="both"/>
        <w:rPr>
          <w:rFonts w:ascii="Times New Roman" w:hAnsi="Times New Roman"/>
          <w:color w:val="161908"/>
          <w:sz w:val="24"/>
          <w:szCs w:val="24"/>
        </w:rPr>
      </w:pPr>
      <w:r>
        <w:rPr>
          <w:rFonts w:ascii="Times New Roman" w:hAnsi="Times New Roman"/>
          <w:color w:val="161908"/>
          <w:sz w:val="24"/>
          <w:szCs w:val="24"/>
        </w:rPr>
        <w:t>5</w:t>
      </w:r>
      <w:r w:rsidRPr="00722372">
        <w:rPr>
          <w:rFonts w:ascii="Times New Roman" w:hAnsi="Times New Roman"/>
          <w:color w:val="161908"/>
          <w:sz w:val="24"/>
          <w:szCs w:val="24"/>
        </w:rPr>
        <w:t>. Корректировка и утверждение тем самообразования учителей.</w:t>
      </w:r>
    </w:p>
    <w:p w:rsidR="00722372" w:rsidRPr="00722372" w:rsidRDefault="00722372" w:rsidP="00722372">
      <w:pPr>
        <w:pStyle w:val="a3"/>
        <w:shd w:val="clear" w:color="auto" w:fill="FFFFFF"/>
        <w:jc w:val="both"/>
        <w:rPr>
          <w:rFonts w:ascii="Times New Roman" w:hAnsi="Times New Roman"/>
          <w:color w:val="161908"/>
          <w:sz w:val="24"/>
          <w:szCs w:val="24"/>
        </w:rPr>
      </w:pPr>
      <w:r>
        <w:rPr>
          <w:rFonts w:ascii="Times New Roman" w:hAnsi="Times New Roman"/>
          <w:color w:val="161908"/>
          <w:sz w:val="24"/>
          <w:szCs w:val="24"/>
        </w:rPr>
        <w:t>6</w:t>
      </w:r>
      <w:r w:rsidRPr="00722372">
        <w:rPr>
          <w:rFonts w:ascii="Times New Roman" w:hAnsi="Times New Roman"/>
          <w:color w:val="161908"/>
          <w:sz w:val="24"/>
          <w:szCs w:val="24"/>
        </w:rPr>
        <w:t>. Посещение уроков в первом классе с целью анализа создания условий для успешной адаптации учащихся.</w:t>
      </w:r>
    </w:p>
    <w:p w:rsidR="00722372" w:rsidRPr="00722372" w:rsidRDefault="00722372" w:rsidP="007223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61908"/>
          <w:sz w:val="24"/>
          <w:szCs w:val="24"/>
        </w:rPr>
        <w:t>7</w:t>
      </w:r>
      <w:r w:rsidRPr="00722372">
        <w:rPr>
          <w:rFonts w:ascii="Times New Roman" w:hAnsi="Times New Roman" w:cs="Times New Roman"/>
          <w:color w:val="161908"/>
          <w:sz w:val="24"/>
          <w:szCs w:val="24"/>
        </w:rPr>
        <w:t>.Составление плана работы с одарёнными детьми.</w:t>
      </w:r>
    </w:p>
    <w:p w:rsidR="00722372" w:rsidRDefault="00722372" w:rsidP="00722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первому вопросу смотрели презентацию, которую подготовила Дёмина Н.Н</w:t>
      </w:r>
    </w:p>
    <w:p w:rsidR="00722372" w:rsidRDefault="00722372" w:rsidP="00722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второ</w:t>
      </w:r>
      <w:r w:rsidRPr="00722372">
        <w:rPr>
          <w:rFonts w:ascii="Times New Roman" w:hAnsi="Times New Roman" w:cs="Times New Roman"/>
          <w:color w:val="000000"/>
          <w:sz w:val="24"/>
          <w:szCs w:val="24"/>
        </w:rPr>
        <w:t>му вопросу слушали учителей начальных классов</w:t>
      </w:r>
      <w:proofErr w:type="gramStart"/>
      <w:r w:rsidRPr="007223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22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2372">
        <w:rPr>
          <w:rFonts w:ascii="Times New Roman" w:hAnsi="Times New Roman" w:cs="Times New Roman"/>
          <w:color w:val="000000"/>
          <w:sz w:val="24"/>
          <w:szCs w:val="24"/>
        </w:rPr>
        <w:t>Дериземля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Ходонкову</w:t>
      </w:r>
      <w:proofErr w:type="spellEnd"/>
      <w:r w:rsidRPr="00722372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proofErr w:type="gramStart"/>
      <w:r w:rsidRPr="0072237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они рассказали об особенностях работы по </w:t>
      </w:r>
      <w:r w:rsidRPr="00722372">
        <w:rPr>
          <w:rFonts w:ascii="Times New Roman" w:hAnsi="Times New Roman" w:cs="Times New Roman"/>
          <w:color w:val="161908"/>
          <w:sz w:val="24"/>
          <w:szCs w:val="24"/>
        </w:rPr>
        <w:t xml:space="preserve">УМК </w:t>
      </w:r>
      <w:r>
        <w:rPr>
          <w:rFonts w:ascii="Times New Roman" w:hAnsi="Times New Roman" w:cs="Times New Roman"/>
          <w:color w:val="161908"/>
          <w:sz w:val="24"/>
          <w:szCs w:val="24"/>
        </w:rPr>
        <w:t>«Перспективная начальная школа» и «Школа России»  в рамках</w:t>
      </w:r>
      <w:r w:rsidRPr="00722372">
        <w:rPr>
          <w:rFonts w:ascii="Times New Roman" w:hAnsi="Times New Roman" w:cs="Times New Roman"/>
          <w:color w:val="161908"/>
          <w:sz w:val="24"/>
          <w:szCs w:val="24"/>
        </w:rPr>
        <w:t xml:space="preserve"> реализации ФГОС в начальной школе</w:t>
      </w:r>
    </w:p>
    <w:p w:rsidR="00722372" w:rsidRPr="00722372" w:rsidRDefault="00722372" w:rsidP="00722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третьему вопросу </w:t>
      </w:r>
      <w:r w:rsidRPr="00722372">
        <w:rPr>
          <w:rFonts w:ascii="Times New Roman" w:hAnsi="Times New Roman" w:cs="Times New Roman"/>
          <w:color w:val="000000"/>
          <w:sz w:val="24"/>
          <w:szCs w:val="24"/>
        </w:rPr>
        <w:t>слушали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Седых С</w:t>
      </w:r>
      <w:r w:rsidRPr="0072237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Г, которая </w:t>
      </w:r>
      <w:r>
        <w:rPr>
          <w:rFonts w:ascii="Times New Roman" w:hAnsi="Times New Roman" w:cs="Times New Roman"/>
          <w:color w:val="161908"/>
          <w:sz w:val="24"/>
          <w:szCs w:val="24"/>
        </w:rPr>
        <w:t>рассказала о соблюдении</w:t>
      </w:r>
      <w:r w:rsidRPr="00722372">
        <w:rPr>
          <w:rFonts w:ascii="Times New Roman" w:hAnsi="Times New Roman" w:cs="Times New Roman"/>
          <w:color w:val="161908"/>
          <w:sz w:val="24"/>
          <w:szCs w:val="24"/>
        </w:rPr>
        <w:t xml:space="preserve"> единого орфографического режима при оформлении школьной и ученической документации</w:t>
      </w:r>
    </w:p>
    <w:p w:rsidR="00722372" w:rsidRPr="00722372" w:rsidRDefault="00722372" w:rsidP="00722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372">
        <w:rPr>
          <w:rFonts w:ascii="Times New Roman" w:hAnsi="Times New Roman" w:cs="Times New Roman"/>
          <w:color w:val="000000"/>
          <w:sz w:val="24"/>
          <w:szCs w:val="24"/>
        </w:rPr>
        <w:t xml:space="preserve">По четвертому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вопросу выступила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Дериземля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</w:t>
      </w:r>
      <w:proofErr w:type="gramStart"/>
      <w:r w:rsidRPr="0072237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её выступления узнали об </w:t>
      </w:r>
      <w:r>
        <w:rPr>
          <w:rFonts w:ascii="Times New Roman" w:hAnsi="Times New Roman" w:cs="Times New Roman"/>
          <w:color w:val="161908"/>
          <w:sz w:val="24"/>
          <w:szCs w:val="24"/>
        </w:rPr>
        <w:t xml:space="preserve">итогах </w:t>
      </w:r>
      <w:r w:rsidRPr="00722372">
        <w:rPr>
          <w:rFonts w:ascii="Times New Roman" w:hAnsi="Times New Roman" w:cs="Times New Roman"/>
          <w:color w:val="161908"/>
          <w:sz w:val="24"/>
          <w:szCs w:val="24"/>
        </w:rPr>
        <w:t>проведения входных контрольных работ по русскому языку и математике</w:t>
      </w:r>
      <w:r w:rsidRPr="007223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2372" w:rsidRPr="00722372" w:rsidRDefault="00722372" w:rsidP="00722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пято</w:t>
      </w:r>
      <w:r w:rsidRPr="00722372">
        <w:rPr>
          <w:rFonts w:ascii="Times New Roman" w:hAnsi="Times New Roman" w:cs="Times New Roman"/>
          <w:color w:val="000000"/>
          <w:sz w:val="24"/>
          <w:szCs w:val="24"/>
        </w:rPr>
        <w:t xml:space="preserve">му вопросу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учителя </w:t>
      </w:r>
      <w:r w:rsidR="005F5FFE">
        <w:rPr>
          <w:rFonts w:ascii="Times New Roman" w:hAnsi="Times New Roman" w:cs="Times New Roman"/>
          <w:color w:val="000000"/>
          <w:sz w:val="24"/>
          <w:szCs w:val="24"/>
        </w:rPr>
        <w:t xml:space="preserve">начальных классов </w:t>
      </w:r>
      <w:r w:rsidRPr="0072237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представили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 темы по самообразованию</w:t>
      </w:r>
      <w:r w:rsidR="005F5FFE">
        <w:rPr>
          <w:rFonts w:ascii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hAnsi="Times New Roman" w:cs="Times New Roman"/>
          <w:color w:val="000000"/>
          <w:sz w:val="24"/>
          <w:szCs w:val="24"/>
        </w:rPr>
        <w:t>оторые утвердили на заседании.</w:t>
      </w:r>
    </w:p>
    <w:p w:rsidR="00722372" w:rsidRDefault="005F5FFE" w:rsidP="00722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шес</w:t>
      </w:r>
      <w:r w:rsidR="00722372" w:rsidRPr="00722372">
        <w:rPr>
          <w:rFonts w:ascii="Times New Roman" w:hAnsi="Times New Roman" w:cs="Times New Roman"/>
          <w:color w:val="000000"/>
          <w:sz w:val="24"/>
          <w:szCs w:val="24"/>
        </w:rPr>
        <w:t>тому вопросу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 утверждён график посещения уроков в 1 «а» и 1 «б» классах  </w:t>
      </w:r>
      <w:r w:rsidRPr="00722372">
        <w:rPr>
          <w:rFonts w:ascii="Times New Roman" w:hAnsi="Times New Roman" w:cs="Times New Roman"/>
          <w:color w:val="161908"/>
          <w:sz w:val="24"/>
          <w:szCs w:val="24"/>
        </w:rPr>
        <w:t>с целью анализа создания условий для успешной адаптации учащихся</w:t>
      </w:r>
      <w:r w:rsidR="00722372" w:rsidRPr="007223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FFE" w:rsidRPr="00722372" w:rsidRDefault="005F5FFE" w:rsidP="00722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седьмому вопросу выступили учителя, наметили план работы с одарёнными детьми в 2015-2016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году.</w:t>
      </w:r>
    </w:p>
    <w:p w:rsidR="00722372" w:rsidRPr="00722372" w:rsidRDefault="00722372" w:rsidP="00722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FFE" w:rsidRDefault="00722372" w:rsidP="005F5FF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372">
        <w:rPr>
          <w:rFonts w:ascii="Times New Roman" w:hAnsi="Times New Roman" w:cs="Times New Roman"/>
          <w:color w:val="000000"/>
          <w:sz w:val="24"/>
          <w:szCs w:val="24"/>
        </w:rPr>
        <w:t>Председат</w:t>
      </w:r>
      <w:r w:rsidR="005F5FFE">
        <w:rPr>
          <w:rFonts w:ascii="Times New Roman" w:hAnsi="Times New Roman" w:cs="Times New Roman"/>
          <w:color w:val="000000"/>
          <w:sz w:val="24"/>
          <w:szCs w:val="24"/>
        </w:rPr>
        <w:t xml:space="preserve">ель   МО                    / И. Н </w:t>
      </w:r>
      <w:proofErr w:type="spellStart"/>
      <w:r w:rsidR="005F5FFE">
        <w:rPr>
          <w:rFonts w:ascii="Times New Roman" w:hAnsi="Times New Roman" w:cs="Times New Roman"/>
          <w:color w:val="000000"/>
          <w:sz w:val="24"/>
          <w:szCs w:val="24"/>
        </w:rPr>
        <w:t>Дериземля</w:t>
      </w:r>
      <w:proofErr w:type="spellEnd"/>
      <w:r w:rsidR="005F5FFE" w:rsidRPr="00722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2372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</w:p>
    <w:p w:rsidR="00722372" w:rsidRPr="00722372" w:rsidRDefault="00722372" w:rsidP="005F5FF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372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  МО                       / </w:t>
      </w:r>
      <w:proofErr w:type="spellStart"/>
      <w:r w:rsidRPr="00722372">
        <w:rPr>
          <w:rFonts w:ascii="Times New Roman" w:hAnsi="Times New Roman" w:cs="Times New Roman"/>
          <w:color w:val="000000"/>
          <w:sz w:val="24"/>
          <w:szCs w:val="24"/>
        </w:rPr>
        <w:t>Болюх</w:t>
      </w:r>
      <w:proofErr w:type="spellEnd"/>
      <w:r w:rsidRPr="00722372">
        <w:rPr>
          <w:rFonts w:ascii="Times New Roman" w:hAnsi="Times New Roman" w:cs="Times New Roman"/>
          <w:color w:val="000000"/>
          <w:sz w:val="24"/>
          <w:szCs w:val="24"/>
        </w:rPr>
        <w:t xml:space="preserve"> Л.В. /            </w:t>
      </w:r>
    </w:p>
    <w:p w:rsidR="00E810BD" w:rsidRPr="00722372" w:rsidRDefault="00E810BD" w:rsidP="00722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10BD" w:rsidRPr="00722372" w:rsidSect="0072237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372"/>
    <w:rsid w:val="005F5FFE"/>
    <w:rsid w:val="00722372"/>
    <w:rsid w:val="00E8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372"/>
    <w:pPr>
      <w:suppressAutoHyphens/>
      <w:spacing w:after="120"/>
    </w:pPr>
    <w:rPr>
      <w:rFonts w:ascii="Calibri" w:eastAsia="SimSun" w:hAnsi="Calibri" w:cs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722372"/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Школа_бук</dc:creator>
  <cp:keywords/>
  <dc:description/>
  <cp:lastModifiedBy>Школа_бук</cp:lastModifiedBy>
  <cp:revision>2</cp:revision>
  <cp:lastPrinted>2016-01-04T11:04:00Z</cp:lastPrinted>
  <dcterms:created xsi:type="dcterms:W3CDTF">2016-01-04T10:39:00Z</dcterms:created>
  <dcterms:modified xsi:type="dcterms:W3CDTF">2016-01-04T11:05:00Z</dcterms:modified>
</cp:coreProperties>
</file>